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81519" w14:textId="77777777" w:rsidR="003B506C" w:rsidRPr="00EC0A78" w:rsidRDefault="003B506C" w:rsidP="00EC0A78">
      <w:pPr>
        <w:pStyle w:val="Nadpis1"/>
        <w:spacing w:after="0"/>
        <w:rPr>
          <w:sz w:val="20"/>
          <w:szCs w:val="20"/>
        </w:rPr>
      </w:pPr>
      <w:bookmarkStart w:id="0" w:name="_GoBack"/>
      <w:bookmarkEnd w:id="0"/>
    </w:p>
    <w:p w14:paraId="78AE1C52" w14:textId="77777777" w:rsidR="0022673B" w:rsidRPr="00DD1A83" w:rsidRDefault="007C145D" w:rsidP="00EC0A78">
      <w:pPr>
        <w:pStyle w:val="Nadpis1"/>
        <w:spacing w:after="0"/>
        <w:rPr>
          <w:sz w:val="22"/>
          <w:szCs w:val="22"/>
        </w:rPr>
      </w:pPr>
      <w:r w:rsidRPr="00DD1A83">
        <w:rPr>
          <w:sz w:val="22"/>
          <w:szCs w:val="22"/>
        </w:rPr>
        <w:t xml:space="preserve">rozsah prác </w:t>
      </w:r>
      <w:r w:rsidR="004A2955" w:rsidRPr="00DD1A83">
        <w:rPr>
          <w:sz w:val="22"/>
          <w:szCs w:val="22"/>
        </w:rPr>
        <w:t xml:space="preserve">koordinátora dokumentácie </w:t>
      </w:r>
      <w:r w:rsidRPr="00DD1A83">
        <w:rPr>
          <w:sz w:val="22"/>
          <w:szCs w:val="22"/>
        </w:rPr>
        <w:t>(</w:t>
      </w:r>
      <w:r w:rsidR="004A2955" w:rsidRPr="00DD1A83">
        <w:rPr>
          <w:sz w:val="22"/>
          <w:szCs w:val="22"/>
        </w:rPr>
        <w:t>k</w:t>
      </w:r>
      <w:r w:rsidRPr="00DD1A83">
        <w:rPr>
          <w:sz w:val="22"/>
          <w:szCs w:val="22"/>
        </w:rPr>
        <w:t>d)</w:t>
      </w:r>
      <w:r w:rsidR="0019262D" w:rsidRPr="00DD1A83">
        <w:rPr>
          <w:sz w:val="22"/>
          <w:szCs w:val="22"/>
        </w:rPr>
        <w:t xml:space="preserve"> počas realizácie stavby</w:t>
      </w:r>
    </w:p>
    <w:p w14:paraId="4A81777D" w14:textId="77777777" w:rsidR="00EC0A78" w:rsidRDefault="00EC0A78" w:rsidP="00EC0A78">
      <w:pPr>
        <w:rPr>
          <w:sz w:val="20"/>
          <w:szCs w:val="20"/>
        </w:rPr>
      </w:pPr>
    </w:p>
    <w:p w14:paraId="63D1E06F" w14:textId="0FB7A032" w:rsidR="00B94683" w:rsidRPr="00EC0A78" w:rsidRDefault="00982472" w:rsidP="00EC0A78">
      <w:pPr>
        <w:rPr>
          <w:sz w:val="20"/>
          <w:szCs w:val="20"/>
        </w:rPr>
      </w:pPr>
      <w:r w:rsidRPr="00EC0A78">
        <w:rPr>
          <w:sz w:val="20"/>
          <w:szCs w:val="20"/>
        </w:rPr>
        <w:t xml:space="preserve">Rozsah prác </w:t>
      </w:r>
      <w:r w:rsidR="004A2955" w:rsidRPr="00EC0A78">
        <w:rPr>
          <w:sz w:val="20"/>
          <w:szCs w:val="20"/>
        </w:rPr>
        <w:t xml:space="preserve">koordinátora dokumentácie </w:t>
      </w:r>
      <w:r w:rsidRPr="00EC0A78">
        <w:rPr>
          <w:sz w:val="20"/>
          <w:szCs w:val="20"/>
        </w:rPr>
        <w:t xml:space="preserve">bude </w:t>
      </w:r>
      <w:r w:rsidR="00B94683" w:rsidRPr="00EC0A78">
        <w:rPr>
          <w:sz w:val="20"/>
          <w:szCs w:val="20"/>
        </w:rPr>
        <w:t>pre stavbu „</w:t>
      </w:r>
      <w:r w:rsidR="008A4349" w:rsidRPr="00EC0A78">
        <w:rPr>
          <w:i/>
          <w:sz w:val="20"/>
          <w:szCs w:val="20"/>
        </w:rPr>
        <w:t>D</w:t>
      </w:r>
      <w:r w:rsidR="008E3D63">
        <w:rPr>
          <w:i/>
          <w:sz w:val="20"/>
          <w:szCs w:val="20"/>
        </w:rPr>
        <w:t>2</w:t>
      </w:r>
      <w:r w:rsidR="00942B81" w:rsidRPr="00EC0A78">
        <w:rPr>
          <w:i/>
          <w:sz w:val="20"/>
          <w:szCs w:val="20"/>
        </w:rPr>
        <w:t xml:space="preserve"> </w:t>
      </w:r>
      <w:r w:rsidR="008E3D63">
        <w:rPr>
          <w:i/>
          <w:sz w:val="20"/>
          <w:szCs w:val="20"/>
        </w:rPr>
        <w:t>Križovatka Dúbravka</w:t>
      </w:r>
      <w:r w:rsidR="00746224" w:rsidRPr="00EC0A78">
        <w:rPr>
          <w:i/>
          <w:sz w:val="20"/>
          <w:szCs w:val="20"/>
        </w:rPr>
        <w:t>“.</w:t>
      </w:r>
    </w:p>
    <w:p w14:paraId="059BDCFE" w14:textId="77777777" w:rsidR="00B94683" w:rsidRPr="00EC0A78" w:rsidRDefault="00B94683" w:rsidP="00EC0A78">
      <w:pPr>
        <w:rPr>
          <w:sz w:val="20"/>
          <w:szCs w:val="20"/>
        </w:rPr>
      </w:pPr>
    </w:p>
    <w:p w14:paraId="4779A782" w14:textId="77777777" w:rsidR="008320C5" w:rsidRPr="00EC0A78" w:rsidRDefault="008320C5" w:rsidP="00EC0A78">
      <w:pPr>
        <w:pStyle w:val="00-10"/>
        <w:rPr>
          <w:sz w:val="20"/>
        </w:rPr>
      </w:pPr>
      <w:r w:rsidRPr="00EC0A78">
        <w:rPr>
          <w:sz w:val="20"/>
        </w:rPr>
        <w:t>1.</w:t>
      </w:r>
      <w:r w:rsidRPr="00EC0A78">
        <w:rPr>
          <w:sz w:val="20"/>
        </w:rPr>
        <w:tab/>
        <w:t>Koordinátor dokumentácie vykonáva pre objednávateľa v etape realizácie stavby naďalej činnosti ustanovené v NV SR č. 396/2006 Z.</w:t>
      </w:r>
      <w:r w:rsidR="00C6441C" w:rsidRPr="00EC0A78">
        <w:rPr>
          <w:sz w:val="20"/>
        </w:rPr>
        <w:t xml:space="preserve"> </w:t>
      </w:r>
      <w:r w:rsidRPr="00EC0A78">
        <w:rPr>
          <w:sz w:val="20"/>
        </w:rPr>
        <w:t>z. o minimálnych bezpečnostných a zdravotných požiadavkách na stavenisko v celom rozsahu ustanovení § 4 a 5 k zabezpečeniu všeobecných zásad prevencie týkajúcich sa bezpečnosti a ochrany zdravia pri práci vo väzbe na projektovú dokumentáciu overenú stavebným úradom v s</w:t>
      </w:r>
      <w:r w:rsidR="0019262D" w:rsidRPr="00EC0A78">
        <w:rPr>
          <w:sz w:val="20"/>
        </w:rPr>
        <w:t xml:space="preserve">tavebnom konaní a odsúhlasených </w:t>
      </w:r>
      <w:r w:rsidRPr="00EC0A78">
        <w:rPr>
          <w:sz w:val="20"/>
        </w:rPr>
        <w:t>zmien v projektovej dokumentácii počas realizácie stavby.</w:t>
      </w:r>
    </w:p>
    <w:p w14:paraId="211BF8A6" w14:textId="77777777" w:rsidR="008320C5" w:rsidRPr="00EC0A78" w:rsidRDefault="008320C5" w:rsidP="00EC0A78">
      <w:pPr>
        <w:rPr>
          <w:sz w:val="20"/>
          <w:szCs w:val="20"/>
        </w:rPr>
      </w:pPr>
    </w:p>
    <w:p w14:paraId="491ECAA7" w14:textId="77777777" w:rsidR="008320C5" w:rsidRPr="00EC0A78" w:rsidRDefault="008320C5" w:rsidP="00EC0A78">
      <w:pPr>
        <w:pStyle w:val="00-10"/>
        <w:rPr>
          <w:sz w:val="20"/>
        </w:rPr>
      </w:pPr>
      <w:r w:rsidRPr="00EC0A78">
        <w:rPr>
          <w:sz w:val="20"/>
        </w:rPr>
        <w:t>2.</w:t>
      </w:r>
      <w:r w:rsidRPr="00EC0A78">
        <w:rPr>
          <w:sz w:val="20"/>
        </w:rPr>
        <w:tab/>
        <w:t>Koordinátor dokumentácie za týmto účelom zabezpečuje nasledovné činnosti:</w:t>
      </w:r>
    </w:p>
    <w:p w14:paraId="3D51340C" w14:textId="77777777" w:rsidR="008320C5" w:rsidRPr="00EC0A78" w:rsidRDefault="008320C5" w:rsidP="00EC0A78">
      <w:pPr>
        <w:pStyle w:val="00-10"/>
        <w:rPr>
          <w:sz w:val="20"/>
        </w:rPr>
      </w:pPr>
      <w:r w:rsidRPr="00EC0A78">
        <w:rPr>
          <w:sz w:val="20"/>
        </w:rPr>
        <w:t>2.1.</w:t>
      </w:r>
      <w:r w:rsidRPr="00EC0A78">
        <w:rPr>
          <w:sz w:val="20"/>
        </w:rPr>
        <w:tab/>
        <w:t>Zodpovedá za zapracovanie schválených zmien v projektovej dokumentácii a zhotoviteľom vyhotovenej výrobnotechnickej dokumentácie formou zmien a úpra</w:t>
      </w:r>
      <w:r w:rsidR="0019262D" w:rsidRPr="00EC0A78">
        <w:rPr>
          <w:sz w:val="20"/>
        </w:rPr>
        <w:t xml:space="preserve">v v Pláne bezpečnosti a ochrany </w:t>
      </w:r>
      <w:r w:rsidRPr="00EC0A78">
        <w:rPr>
          <w:sz w:val="20"/>
        </w:rPr>
        <w:t>zdravia pri práci a to tak, aby boli zohľadnené všetky požiadavky na BOZP a to najmä:</w:t>
      </w:r>
    </w:p>
    <w:p w14:paraId="6F467FDB" w14:textId="77777777" w:rsidR="008320C5" w:rsidRPr="00EC0A78" w:rsidRDefault="008320C5" w:rsidP="00EC0A78">
      <w:pPr>
        <w:pStyle w:val="00-10"/>
        <w:ind w:left="1418" w:hanging="851"/>
        <w:rPr>
          <w:sz w:val="20"/>
        </w:rPr>
      </w:pPr>
      <w:r w:rsidRPr="00EC0A78">
        <w:rPr>
          <w:sz w:val="20"/>
        </w:rPr>
        <w:t>2.1.1</w:t>
      </w:r>
      <w:r w:rsidRPr="00EC0A78">
        <w:rPr>
          <w:sz w:val="20"/>
        </w:rPr>
        <w:tab/>
        <w:t>úpravu všeobecných zásad prevencie týkajúcich sa BOZP pri:</w:t>
      </w:r>
    </w:p>
    <w:p w14:paraId="7EA3EA0B" w14:textId="77777777" w:rsidR="008320C5" w:rsidRPr="00EC0A78" w:rsidRDefault="008320C5" w:rsidP="00EC0A78">
      <w:pPr>
        <w:pStyle w:val="10-15"/>
        <w:ind w:left="1985" w:hanging="567"/>
        <w:rPr>
          <w:sz w:val="20"/>
        </w:rPr>
      </w:pPr>
      <w:r w:rsidRPr="00EC0A78">
        <w:rPr>
          <w:sz w:val="20"/>
        </w:rPr>
        <w:t>a)</w:t>
      </w:r>
      <w:r w:rsidRPr="00EC0A78">
        <w:rPr>
          <w:sz w:val="20"/>
        </w:rPr>
        <w:tab/>
        <w:t>architektonických, technických alebo organizačných riešeniach, na základe ktorých sa plánujú práce, ktoré sa budú vykonávať súčasne alebo budú na seba nadväzovať,</w:t>
      </w:r>
    </w:p>
    <w:p w14:paraId="7156A101" w14:textId="77777777" w:rsidR="008320C5" w:rsidRPr="00EC0A78" w:rsidRDefault="008320C5" w:rsidP="00EC0A78">
      <w:pPr>
        <w:pStyle w:val="10-15"/>
        <w:ind w:left="1985" w:hanging="567"/>
        <w:rPr>
          <w:sz w:val="20"/>
        </w:rPr>
      </w:pPr>
      <w:r w:rsidRPr="00EC0A78">
        <w:rPr>
          <w:sz w:val="20"/>
        </w:rPr>
        <w:t>b)</w:t>
      </w:r>
      <w:r w:rsidRPr="00EC0A78">
        <w:rPr>
          <w:sz w:val="20"/>
        </w:rPr>
        <w:tab/>
        <w:t>určovaní času trvania jednotlivých prác alebo ich etáp,</w:t>
      </w:r>
    </w:p>
    <w:p w14:paraId="236B8AB1" w14:textId="77777777" w:rsidR="008320C5" w:rsidRPr="00EC0A78" w:rsidRDefault="008320C5" w:rsidP="00EC0A78">
      <w:pPr>
        <w:pStyle w:val="00-10"/>
        <w:ind w:left="1418" w:hanging="851"/>
        <w:rPr>
          <w:sz w:val="20"/>
        </w:rPr>
      </w:pPr>
      <w:r w:rsidRPr="00EC0A78">
        <w:rPr>
          <w:sz w:val="20"/>
        </w:rPr>
        <w:t>2.1.2</w:t>
      </w:r>
      <w:r w:rsidRPr="00EC0A78">
        <w:rPr>
          <w:sz w:val="20"/>
        </w:rPr>
        <w:tab/>
        <w:t>úpravu a doplnenie osobitných opatrení pre jednotlivé práce s osobitným nebezpečenstvom, ktoré sa budú na stavenisku realizovať a zároveň budú zohľadňovať postup prác so zreteľom na zmeny v priebehu prác,</w:t>
      </w:r>
    </w:p>
    <w:p w14:paraId="6FB46E5B" w14:textId="77777777" w:rsidR="008320C5" w:rsidRPr="00EC0A78" w:rsidRDefault="008320C5" w:rsidP="00EC0A78">
      <w:pPr>
        <w:pStyle w:val="00-10"/>
        <w:ind w:left="1418" w:hanging="851"/>
        <w:rPr>
          <w:sz w:val="20"/>
        </w:rPr>
      </w:pPr>
      <w:r w:rsidRPr="00EC0A78">
        <w:rPr>
          <w:sz w:val="20"/>
        </w:rPr>
        <w:t>2.1.3</w:t>
      </w:r>
      <w:r w:rsidRPr="00EC0A78">
        <w:rPr>
          <w:sz w:val="20"/>
        </w:rPr>
        <w:tab/>
        <w:t>úpravu a doplnenie podkladov, ktoré obsahujú príslušné informácie o bezpečnosti a ochrane zdravia pri práci, ktoré je potrebné zohľadňovať pri všetkých ďalších prácach,</w:t>
      </w:r>
    </w:p>
    <w:p w14:paraId="77FA92E4" w14:textId="77777777" w:rsidR="004A2955" w:rsidRPr="00EC0A78" w:rsidRDefault="008320C5" w:rsidP="00EC0A78">
      <w:pPr>
        <w:pStyle w:val="00-10"/>
        <w:ind w:left="1418" w:hanging="851"/>
        <w:rPr>
          <w:sz w:val="20"/>
        </w:rPr>
      </w:pPr>
      <w:r w:rsidRPr="00EC0A78">
        <w:rPr>
          <w:sz w:val="20"/>
        </w:rPr>
        <w:t>2.1.4</w:t>
      </w:r>
      <w:r w:rsidRPr="00EC0A78">
        <w:rPr>
          <w:sz w:val="20"/>
        </w:rPr>
        <w:tab/>
        <w:t>na základe požiadavky objednávateľa sa zúčastňuje na kontrolných dňoch stavby</w:t>
      </w:r>
      <w:r w:rsidR="0019262D" w:rsidRPr="00EC0A78">
        <w:rPr>
          <w:sz w:val="20"/>
        </w:rPr>
        <w:t>,</w:t>
      </w:r>
      <w:r w:rsidRPr="00EC0A78">
        <w:rPr>
          <w:sz w:val="20"/>
        </w:rPr>
        <w:t xml:space="preserve"> na ktorých sa bude osobitne prejednávať koordinácia dokumentácie v etape realizácie stavby, a to zmeny alebo úpravy Plánu BOZP v časti práce s osobitným nebezpečenstvom a podklady, ktoré obsahujú príslušné informácie o bezpečnosti a ochrane zdravia pri práci, ktoré je potrebné zohľadňovať pri všetkých ďalších prácach.</w:t>
      </w:r>
    </w:p>
    <w:p w14:paraId="62E21C27" w14:textId="77777777" w:rsidR="008320C5" w:rsidRPr="00EC0A78" w:rsidRDefault="008320C5" w:rsidP="00EC0A78">
      <w:pPr>
        <w:rPr>
          <w:sz w:val="20"/>
          <w:szCs w:val="20"/>
        </w:rPr>
      </w:pPr>
    </w:p>
    <w:p w14:paraId="175EF098" w14:textId="39590200" w:rsidR="0019262D" w:rsidRPr="00EC0A78" w:rsidRDefault="0019262D" w:rsidP="00EC0A78">
      <w:pPr>
        <w:rPr>
          <w:i/>
          <w:sz w:val="20"/>
          <w:szCs w:val="20"/>
        </w:rPr>
      </w:pPr>
      <w:r w:rsidRPr="00EC0A78">
        <w:rPr>
          <w:i/>
          <w:sz w:val="20"/>
          <w:szCs w:val="20"/>
        </w:rPr>
        <w:t xml:space="preserve">Koordinátor dokumentácie </w:t>
      </w:r>
      <w:r w:rsidR="00E567C1" w:rsidRPr="00EC0A78">
        <w:rPr>
          <w:i/>
          <w:sz w:val="20"/>
          <w:szCs w:val="20"/>
        </w:rPr>
        <w:t>zabezpečuje</w:t>
      </w:r>
      <w:r w:rsidRPr="00EC0A78">
        <w:rPr>
          <w:i/>
          <w:sz w:val="20"/>
          <w:szCs w:val="20"/>
        </w:rPr>
        <w:t xml:space="preserve"> plán BOZP v rámci zhotovovania dokumentácie P</w:t>
      </w:r>
      <w:r w:rsidR="00E21367" w:rsidRPr="00EC0A78">
        <w:rPr>
          <w:i/>
          <w:sz w:val="20"/>
          <w:szCs w:val="20"/>
        </w:rPr>
        <w:t>S</w:t>
      </w:r>
      <w:r w:rsidRPr="00EC0A78">
        <w:rPr>
          <w:i/>
          <w:sz w:val="20"/>
          <w:szCs w:val="20"/>
        </w:rPr>
        <w:t xml:space="preserve">, pričom podrobnosti sú uvedené v príslušných prílohách týchto SP – Základné náležitosti </w:t>
      </w:r>
      <w:r w:rsidR="00505E10">
        <w:rPr>
          <w:i/>
          <w:sz w:val="20"/>
          <w:szCs w:val="20"/>
        </w:rPr>
        <w:t>P</w:t>
      </w:r>
      <w:r w:rsidR="00653B3D" w:rsidRPr="00EC0A78">
        <w:rPr>
          <w:i/>
          <w:sz w:val="20"/>
          <w:szCs w:val="20"/>
        </w:rPr>
        <w:t>S.</w:t>
      </w:r>
    </w:p>
    <w:sectPr w:rsidR="0019262D" w:rsidRPr="00EC0A78" w:rsidSect="00D31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F341C" w14:textId="77777777" w:rsidR="00A51A56" w:rsidRDefault="00A51A56">
      <w:r>
        <w:separator/>
      </w:r>
    </w:p>
    <w:p w14:paraId="2B1EE3A6" w14:textId="77777777" w:rsidR="00A51A56" w:rsidRDefault="00A51A56"/>
  </w:endnote>
  <w:endnote w:type="continuationSeparator" w:id="0">
    <w:p w14:paraId="162BF646" w14:textId="77777777" w:rsidR="00A51A56" w:rsidRDefault="00A51A56">
      <w:r>
        <w:continuationSeparator/>
      </w:r>
    </w:p>
    <w:p w14:paraId="2F939234" w14:textId="77777777" w:rsidR="00A51A56" w:rsidRDefault="00A51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FF208" w14:textId="77777777" w:rsidR="00E47E74" w:rsidRDefault="00B3384B" w:rsidP="008304FB">
    <w:pPr>
      <w:pStyle w:val="Pta"/>
      <w:framePr w:wrap="around" w:vAnchor="text" w:hAnchor="margin" w:xAlign="right" w:y="1"/>
    </w:pPr>
    <w:r>
      <w:fldChar w:fldCharType="begin"/>
    </w:r>
    <w:r w:rsidR="00E47E74">
      <w:instrText xml:space="preserve">PAGE  </w:instrText>
    </w:r>
    <w:r>
      <w:fldChar w:fldCharType="end"/>
    </w:r>
  </w:p>
  <w:p w14:paraId="314503C9" w14:textId="77777777" w:rsidR="00E47E74" w:rsidRDefault="00E47E74" w:rsidP="00D81EA5">
    <w:pPr>
      <w:pStyle w:val="Pta"/>
      <w:ind w:right="360"/>
    </w:pPr>
  </w:p>
  <w:p w14:paraId="3FAEF88E" w14:textId="77777777" w:rsidR="00E47E74" w:rsidRDefault="00E47E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6C89D" w14:textId="77777777" w:rsidR="00E47E74" w:rsidRPr="00D3108D" w:rsidRDefault="007C145D" w:rsidP="00D3108D">
    <w:pPr>
      <w:pStyle w:val="Pta"/>
      <w:rPr>
        <w:i w:val="0"/>
        <w:szCs w:val="18"/>
      </w:rPr>
    </w:pPr>
    <w:r w:rsidRPr="003B506C">
      <w:rPr>
        <w:i w:val="0"/>
      </w:rPr>
      <w:t xml:space="preserve">Rozsah </w:t>
    </w:r>
    <w:r w:rsidR="004A2955" w:rsidRPr="003B506C">
      <w:rPr>
        <w:i w:val="0"/>
      </w:rPr>
      <w:t>prác K</w:t>
    </w:r>
    <w:r w:rsidRPr="003B506C">
      <w:rPr>
        <w:i w:val="0"/>
      </w:rPr>
      <w:t>D</w:t>
    </w:r>
    <w:r w:rsidR="00E47E74" w:rsidRPr="00D3108D">
      <w:tab/>
    </w:r>
    <w:r w:rsidR="00B3384B" w:rsidRPr="00D3108D">
      <w:rPr>
        <w:i w:val="0"/>
      </w:rPr>
      <w:fldChar w:fldCharType="begin"/>
    </w:r>
    <w:r w:rsidR="00E47E74" w:rsidRPr="00D3108D">
      <w:rPr>
        <w:i w:val="0"/>
      </w:rPr>
      <w:instrText xml:space="preserve"> PAGE </w:instrText>
    </w:r>
    <w:r w:rsidR="00B3384B" w:rsidRPr="00D3108D">
      <w:rPr>
        <w:i w:val="0"/>
      </w:rPr>
      <w:fldChar w:fldCharType="separate"/>
    </w:r>
    <w:r w:rsidR="0068205C">
      <w:rPr>
        <w:i w:val="0"/>
        <w:noProof/>
      </w:rPr>
      <w:t>1</w:t>
    </w:r>
    <w:r w:rsidR="00B3384B" w:rsidRPr="00D3108D">
      <w:rPr>
        <w:i w:val="0"/>
      </w:rPr>
      <w:fldChar w:fldCharType="end"/>
    </w:r>
    <w:r w:rsidR="00E47E74" w:rsidRPr="00D3108D">
      <w:rPr>
        <w:i w:val="0"/>
      </w:rPr>
      <w:t>/</w:t>
    </w:r>
    <w:r w:rsidR="00B3384B" w:rsidRPr="00D3108D">
      <w:rPr>
        <w:i w:val="0"/>
      </w:rPr>
      <w:fldChar w:fldCharType="begin"/>
    </w:r>
    <w:r w:rsidR="00E47E74" w:rsidRPr="00D3108D">
      <w:rPr>
        <w:i w:val="0"/>
      </w:rPr>
      <w:instrText xml:space="preserve"> NUMPAGES </w:instrText>
    </w:r>
    <w:r w:rsidR="00B3384B" w:rsidRPr="00D3108D">
      <w:rPr>
        <w:i w:val="0"/>
      </w:rPr>
      <w:fldChar w:fldCharType="separate"/>
    </w:r>
    <w:r w:rsidR="0068205C">
      <w:rPr>
        <w:i w:val="0"/>
        <w:noProof/>
      </w:rPr>
      <w:t>1</w:t>
    </w:r>
    <w:r w:rsidR="00B3384B" w:rsidRPr="00D3108D">
      <w:rPr>
        <w:i w:val="0"/>
      </w:rPr>
      <w:fldChar w:fldCharType="end"/>
    </w:r>
  </w:p>
  <w:p w14:paraId="399AFBD6" w14:textId="77777777" w:rsidR="00E47E74" w:rsidRDefault="00E47E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097B9" w14:textId="77777777" w:rsidR="0039214C" w:rsidRDefault="0039214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0B6B4" w14:textId="77777777" w:rsidR="00A51A56" w:rsidRDefault="00A51A56">
      <w:r>
        <w:separator/>
      </w:r>
    </w:p>
    <w:p w14:paraId="000DDDD4" w14:textId="77777777" w:rsidR="00A51A56" w:rsidRDefault="00A51A56"/>
  </w:footnote>
  <w:footnote w:type="continuationSeparator" w:id="0">
    <w:p w14:paraId="3CA76185" w14:textId="77777777" w:rsidR="00A51A56" w:rsidRDefault="00A51A56">
      <w:r>
        <w:continuationSeparator/>
      </w:r>
    </w:p>
    <w:p w14:paraId="7C54F2DF" w14:textId="77777777" w:rsidR="00A51A56" w:rsidRDefault="00A51A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D8D37" w14:textId="77777777" w:rsidR="0039214C" w:rsidRDefault="0039214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43667" w14:textId="77777777" w:rsidR="008E3D63" w:rsidRDefault="008E3D63" w:rsidP="008E3D63">
    <w:pPr>
      <w:pStyle w:val="Hlavika"/>
      <w:tabs>
        <w:tab w:val="right" w:pos="9072"/>
      </w:tabs>
      <w:jc w:val="left"/>
    </w:pPr>
    <w:bookmarkStart w:id="1" w:name="_Hlk172094703"/>
    <w:bookmarkStart w:id="2" w:name="_Hlk172094704"/>
    <w:bookmarkStart w:id="3" w:name="_Hlk229170214"/>
    <w:bookmarkStart w:id="4" w:name="_Hlk229170215"/>
    <w:bookmarkStart w:id="5" w:name="_Hlk229170308"/>
    <w:bookmarkStart w:id="6" w:name="_Hlk229170309"/>
    <w:r>
      <w:t>D</w:t>
    </w:r>
    <w:r>
      <w:rPr>
        <w:caps w:val="0"/>
      </w:rPr>
      <w:t>2 Križovatka Dúbravka</w:t>
    </w:r>
    <w:r>
      <w:tab/>
    </w:r>
    <w:r>
      <w:rPr>
        <w:caps w:val="0"/>
      </w:rPr>
      <w:t xml:space="preserve">                                          Národná diaľničná spoločnosť, </w:t>
    </w:r>
    <w:proofErr w:type="spellStart"/>
    <w:r>
      <w:rPr>
        <w:caps w:val="0"/>
      </w:rPr>
      <w:t>a.s</w:t>
    </w:r>
    <w:proofErr w:type="spellEnd"/>
    <w:r>
      <w:rPr>
        <w:caps w:val="0"/>
      </w:rPr>
      <w:t>.</w:t>
    </w:r>
  </w:p>
  <w:p w14:paraId="5247EA7A" w14:textId="7EFA33B2" w:rsidR="008E3D63" w:rsidRPr="00DE6364" w:rsidRDefault="008E3D63" w:rsidP="008E3D63">
    <w:pPr>
      <w:pStyle w:val="Hlavika"/>
      <w:tabs>
        <w:tab w:val="right" w:pos="9214"/>
      </w:tabs>
      <w:jc w:val="left"/>
      <w:rPr>
        <w:caps w:val="0"/>
      </w:rPr>
    </w:pPr>
    <w:r>
      <w:rPr>
        <w:caps w:val="0"/>
      </w:rPr>
      <w:t xml:space="preserve">Zadávanie </w:t>
    </w:r>
    <w:r w:rsidRPr="00DE6364">
      <w:rPr>
        <w:caps w:val="0"/>
      </w:rPr>
      <w:t xml:space="preserve">nadlimitnej </w:t>
    </w:r>
    <w:r>
      <w:rPr>
        <w:caps w:val="0"/>
      </w:rPr>
      <w:t>zákazky - práce „</w:t>
    </w:r>
    <w:r w:rsidR="00004B39">
      <w:rPr>
        <w:caps w:val="0"/>
      </w:rPr>
      <w:t>FIDIC</w:t>
    </w:r>
    <w:r>
      <w:rPr>
        <w:caps w:val="0"/>
      </w:rPr>
      <w:t xml:space="preserve"> – žltá kniha“</w:t>
    </w:r>
    <w:r>
      <w:rPr>
        <w:caps w:val="0"/>
      </w:rPr>
      <w:tab/>
      <w:t xml:space="preserve">       Dúbravská cesta 14, 841 04 Bratislava</w:t>
    </w:r>
    <w:bookmarkEnd w:id="1"/>
    <w:bookmarkEnd w:id="2"/>
    <w:bookmarkEnd w:id="3"/>
    <w:bookmarkEnd w:id="4"/>
    <w:bookmarkEnd w:id="5"/>
    <w:bookmarkEnd w:id="6"/>
  </w:p>
  <w:p w14:paraId="5DD47CDB" w14:textId="413B9BFD" w:rsidR="00E47E74" w:rsidRPr="00505E10" w:rsidRDefault="00505E10" w:rsidP="00505E10">
    <w:pPr>
      <w:pStyle w:val="Hlavika"/>
      <w:rPr>
        <w:caps w:val="0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EF79E" w14:textId="77777777" w:rsidR="0039214C" w:rsidRDefault="0039214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5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6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6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4B39"/>
    <w:rsid w:val="0000640C"/>
    <w:rsid w:val="00012B13"/>
    <w:rsid w:val="00015468"/>
    <w:rsid w:val="00025F54"/>
    <w:rsid w:val="000420C9"/>
    <w:rsid w:val="00045E6B"/>
    <w:rsid w:val="00052DB2"/>
    <w:rsid w:val="000A1D97"/>
    <w:rsid w:val="000E3C17"/>
    <w:rsid w:val="000F0DC5"/>
    <w:rsid w:val="000F2AAA"/>
    <w:rsid w:val="000F6F25"/>
    <w:rsid w:val="00122ED0"/>
    <w:rsid w:val="001379F9"/>
    <w:rsid w:val="001514CF"/>
    <w:rsid w:val="001552F3"/>
    <w:rsid w:val="001570EA"/>
    <w:rsid w:val="0016756D"/>
    <w:rsid w:val="0016786C"/>
    <w:rsid w:val="00176D91"/>
    <w:rsid w:val="00183235"/>
    <w:rsid w:val="00184AB8"/>
    <w:rsid w:val="00185E0F"/>
    <w:rsid w:val="00187FFB"/>
    <w:rsid w:val="0019262D"/>
    <w:rsid w:val="00194AC7"/>
    <w:rsid w:val="001A4C55"/>
    <w:rsid w:val="001A5536"/>
    <w:rsid w:val="001B480C"/>
    <w:rsid w:val="001C125C"/>
    <w:rsid w:val="001C3ADF"/>
    <w:rsid w:val="001E2A61"/>
    <w:rsid w:val="001F4D86"/>
    <w:rsid w:val="00207074"/>
    <w:rsid w:val="00222D05"/>
    <w:rsid w:val="0022673B"/>
    <w:rsid w:val="00234DEB"/>
    <w:rsid w:val="00237D6E"/>
    <w:rsid w:val="00241D48"/>
    <w:rsid w:val="002430CC"/>
    <w:rsid w:val="00273AAB"/>
    <w:rsid w:val="0028597F"/>
    <w:rsid w:val="0029012B"/>
    <w:rsid w:val="002917D8"/>
    <w:rsid w:val="00295F37"/>
    <w:rsid w:val="002A26B8"/>
    <w:rsid w:val="002A6B4F"/>
    <w:rsid w:val="002B6991"/>
    <w:rsid w:val="002C28F7"/>
    <w:rsid w:val="002C34B9"/>
    <w:rsid w:val="002C4568"/>
    <w:rsid w:val="002C70BE"/>
    <w:rsid w:val="002E7535"/>
    <w:rsid w:val="002F15D7"/>
    <w:rsid w:val="002F7736"/>
    <w:rsid w:val="003062E9"/>
    <w:rsid w:val="00340584"/>
    <w:rsid w:val="00340A6F"/>
    <w:rsid w:val="0034244C"/>
    <w:rsid w:val="00342993"/>
    <w:rsid w:val="00347F1A"/>
    <w:rsid w:val="00355913"/>
    <w:rsid w:val="00375F2D"/>
    <w:rsid w:val="003779A1"/>
    <w:rsid w:val="0038284C"/>
    <w:rsid w:val="00386DD9"/>
    <w:rsid w:val="00387A1F"/>
    <w:rsid w:val="0039214C"/>
    <w:rsid w:val="00397B03"/>
    <w:rsid w:val="003A6B0D"/>
    <w:rsid w:val="003A7A30"/>
    <w:rsid w:val="003B506C"/>
    <w:rsid w:val="003D181D"/>
    <w:rsid w:val="003D5A23"/>
    <w:rsid w:val="003E369C"/>
    <w:rsid w:val="003F4B02"/>
    <w:rsid w:val="003F6D39"/>
    <w:rsid w:val="00400FF5"/>
    <w:rsid w:val="00404D4C"/>
    <w:rsid w:val="00404E49"/>
    <w:rsid w:val="00406791"/>
    <w:rsid w:val="0040740E"/>
    <w:rsid w:val="00415071"/>
    <w:rsid w:val="00416C1A"/>
    <w:rsid w:val="00455700"/>
    <w:rsid w:val="004560B7"/>
    <w:rsid w:val="00463B38"/>
    <w:rsid w:val="00494CCF"/>
    <w:rsid w:val="004A0147"/>
    <w:rsid w:val="004A0724"/>
    <w:rsid w:val="004A2955"/>
    <w:rsid w:val="004A37C4"/>
    <w:rsid w:val="004A6D5A"/>
    <w:rsid w:val="004B1DF0"/>
    <w:rsid w:val="004D6E8A"/>
    <w:rsid w:val="004E1C83"/>
    <w:rsid w:val="004E78AA"/>
    <w:rsid w:val="00505E10"/>
    <w:rsid w:val="00522D06"/>
    <w:rsid w:val="00523B9F"/>
    <w:rsid w:val="00540673"/>
    <w:rsid w:val="00543B7E"/>
    <w:rsid w:val="00554552"/>
    <w:rsid w:val="00562E8C"/>
    <w:rsid w:val="0056387C"/>
    <w:rsid w:val="00577B92"/>
    <w:rsid w:val="005833A4"/>
    <w:rsid w:val="00597DFA"/>
    <w:rsid w:val="005B1CB9"/>
    <w:rsid w:val="005C168C"/>
    <w:rsid w:val="006234C8"/>
    <w:rsid w:val="006474DB"/>
    <w:rsid w:val="00650333"/>
    <w:rsid w:val="0065146A"/>
    <w:rsid w:val="00653B3D"/>
    <w:rsid w:val="006647D1"/>
    <w:rsid w:val="00664CA3"/>
    <w:rsid w:val="00671AAE"/>
    <w:rsid w:val="0067486C"/>
    <w:rsid w:val="0068205C"/>
    <w:rsid w:val="00685E49"/>
    <w:rsid w:val="006B3982"/>
    <w:rsid w:val="006B5021"/>
    <w:rsid w:val="006D09B6"/>
    <w:rsid w:val="006E7BB9"/>
    <w:rsid w:val="006F4C6D"/>
    <w:rsid w:val="00700CA9"/>
    <w:rsid w:val="00706E60"/>
    <w:rsid w:val="00716837"/>
    <w:rsid w:val="007311D0"/>
    <w:rsid w:val="00731D28"/>
    <w:rsid w:val="0073232C"/>
    <w:rsid w:val="00733582"/>
    <w:rsid w:val="00733C58"/>
    <w:rsid w:val="00746224"/>
    <w:rsid w:val="0078057A"/>
    <w:rsid w:val="00787E10"/>
    <w:rsid w:val="007A2EDC"/>
    <w:rsid w:val="007A78FE"/>
    <w:rsid w:val="007B4F7D"/>
    <w:rsid w:val="007C0119"/>
    <w:rsid w:val="007C0D39"/>
    <w:rsid w:val="007C145D"/>
    <w:rsid w:val="007D3CD2"/>
    <w:rsid w:val="007D5E81"/>
    <w:rsid w:val="007F3893"/>
    <w:rsid w:val="0080011A"/>
    <w:rsid w:val="00803703"/>
    <w:rsid w:val="00811872"/>
    <w:rsid w:val="00812A17"/>
    <w:rsid w:val="0082451B"/>
    <w:rsid w:val="00826D83"/>
    <w:rsid w:val="008304FB"/>
    <w:rsid w:val="008320C5"/>
    <w:rsid w:val="00833739"/>
    <w:rsid w:val="00834078"/>
    <w:rsid w:val="00856547"/>
    <w:rsid w:val="00860FBE"/>
    <w:rsid w:val="00870182"/>
    <w:rsid w:val="0089240B"/>
    <w:rsid w:val="0089562E"/>
    <w:rsid w:val="008A3489"/>
    <w:rsid w:val="008A4349"/>
    <w:rsid w:val="008C0F76"/>
    <w:rsid w:val="008C5C66"/>
    <w:rsid w:val="008E3D63"/>
    <w:rsid w:val="008E3E6D"/>
    <w:rsid w:val="00905C0A"/>
    <w:rsid w:val="00920997"/>
    <w:rsid w:val="009216CC"/>
    <w:rsid w:val="0093348F"/>
    <w:rsid w:val="00942B81"/>
    <w:rsid w:val="009607E7"/>
    <w:rsid w:val="00967E61"/>
    <w:rsid w:val="00972533"/>
    <w:rsid w:val="009732FE"/>
    <w:rsid w:val="00975AF7"/>
    <w:rsid w:val="00976616"/>
    <w:rsid w:val="0097685F"/>
    <w:rsid w:val="00977094"/>
    <w:rsid w:val="00982472"/>
    <w:rsid w:val="00987FB5"/>
    <w:rsid w:val="00993E91"/>
    <w:rsid w:val="009A0401"/>
    <w:rsid w:val="009B099C"/>
    <w:rsid w:val="009B0DEE"/>
    <w:rsid w:val="009C6D85"/>
    <w:rsid w:val="009C7673"/>
    <w:rsid w:val="009D6F66"/>
    <w:rsid w:val="009F7CDB"/>
    <w:rsid w:val="00A10D5B"/>
    <w:rsid w:val="00A1301E"/>
    <w:rsid w:val="00A20A2E"/>
    <w:rsid w:val="00A27C2B"/>
    <w:rsid w:val="00A30F39"/>
    <w:rsid w:val="00A3589F"/>
    <w:rsid w:val="00A51A56"/>
    <w:rsid w:val="00A826FC"/>
    <w:rsid w:val="00A8571C"/>
    <w:rsid w:val="00A949FC"/>
    <w:rsid w:val="00AB56D9"/>
    <w:rsid w:val="00AB652C"/>
    <w:rsid w:val="00AB7573"/>
    <w:rsid w:val="00AD2A8D"/>
    <w:rsid w:val="00AD6243"/>
    <w:rsid w:val="00B04F26"/>
    <w:rsid w:val="00B13427"/>
    <w:rsid w:val="00B13870"/>
    <w:rsid w:val="00B3384B"/>
    <w:rsid w:val="00B47F3F"/>
    <w:rsid w:val="00B5770F"/>
    <w:rsid w:val="00B67A65"/>
    <w:rsid w:val="00B76BB5"/>
    <w:rsid w:val="00B8164E"/>
    <w:rsid w:val="00B87114"/>
    <w:rsid w:val="00B94683"/>
    <w:rsid w:val="00B94B1F"/>
    <w:rsid w:val="00B95C13"/>
    <w:rsid w:val="00BB71CD"/>
    <w:rsid w:val="00BC2C1E"/>
    <w:rsid w:val="00BE1208"/>
    <w:rsid w:val="00BE20CB"/>
    <w:rsid w:val="00BE7633"/>
    <w:rsid w:val="00BF3342"/>
    <w:rsid w:val="00C025DF"/>
    <w:rsid w:val="00C1093E"/>
    <w:rsid w:val="00C12F25"/>
    <w:rsid w:val="00C13108"/>
    <w:rsid w:val="00C15FA0"/>
    <w:rsid w:val="00C23A9F"/>
    <w:rsid w:val="00C33392"/>
    <w:rsid w:val="00C372D0"/>
    <w:rsid w:val="00C4101E"/>
    <w:rsid w:val="00C6109E"/>
    <w:rsid w:val="00C6441C"/>
    <w:rsid w:val="00C6492A"/>
    <w:rsid w:val="00C83AB3"/>
    <w:rsid w:val="00C85713"/>
    <w:rsid w:val="00C963BC"/>
    <w:rsid w:val="00CA52B5"/>
    <w:rsid w:val="00CC1EFC"/>
    <w:rsid w:val="00CE6A74"/>
    <w:rsid w:val="00CF6226"/>
    <w:rsid w:val="00D00FAF"/>
    <w:rsid w:val="00D04199"/>
    <w:rsid w:val="00D14D8D"/>
    <w:rsid w:val="00D16761"/>
    <w:rsid w:val="00D3108D"/>
    <w:rsid w:val="00D54B89"/>
    <w:rsid w:val="00D56E76"/>
    <w:rsid w:val="00D5728C"/>
    <w:rsid w:val="00D62126"/>
    <w:rsid w:val="00D65F42"/>
    <w:rsid w:val="00D66C66"/>
    <w:rsid w:val="00D678B7"/>
    <w:rsid w:val="00D74087"/>
    <w:rsid w:val="00D81EA5"/>
    <w:rsid w:val="00D83315"/>
    <w:rsid w:val="00D87D74"/>
    <w:rsid w:val="00D94FE0"/>
    <w:rsid w:val="00DA1FFC"/>
    <w:rsid w:val="00DA31B1"/>
    <w:rsid w:val="00DA584C"/>
    <w:rsid w:val="00DB43D9"/>
    <w:rsid w:val="00DC67DF"/>
    <w:rsid w:val="00DD1A83"/>
    <w:rsid w:val="00DE22E1"/>
    <w:rsid w:val="00DE6D0E"/>
    <w:rsid w:val="00E011C8"/>
    <w:rsid w:val="00E01CDC"/>
    <w:rsid w:val="00E123A1"/>
    <w:rsid w:val="00E21367"/>
    <w:rsid w:val="00E242A9"/>
    <w:rsid w:val="00E275AE"/>
    <w:rsid w:val="00E301ED"/>
    <w:rsid w:val="00E42326"/>
    <w:rsid w:val="00E444AE"/>
    <w:rsid w:val="00E47E74"/>
    <w:rsid w:val="00E534E2"/>
    <w:rsid w:val="00E567C1"/>
    <w:rsid w:val="00E948A4"/>
    <w:rsid w:val="00E95AC5"/>
    <w:rsid w:val="00E961E4"/>
    <w:rsid w:val="00EA685E"/>
    <w:rsid w:val="00EB6DBD"/>
    <w:rsid w:val="00EC0A78"/>
    <w:rsid w:val="00EC31FC"/>
    <w:rsid w:val="00ED3BC2"/>
    <w:rsid w:val="00EE6E08"/>
    <w:rsid w:val="00EF0A21"/>
    <w:rsid w:val="00EF1885"/>
    <w:rsid w:val="00F156D5"/>
    <w:rsid w:val="00F15D5C"/>
    <w:rsid w:val="00F1694E"/>
    <w:rsid w:val="00F258BD"/>
    <w:rsid w:val="00F333C8"/>
    <w:rsid w:val="00F35399"/>
    <w:rsid w:val="00F410E8"/>
    <w:rsid w:val="00F411CE"/>
    <w:rsid w:val="00F54482"/>
    <w:rsid w:val="00F73359"/>
    <w:rsid w:val="00F87D4C"/>
    <w:rsid w:val="00F914EB"/>
    <w:rsid w:val="00F930E9"/>
    <w:rsid w:val="00FA055F"/>
    <w:rsid w:val="00FB26C3"/>
    <w:rsid w:val="00FB5234"/>
    <w:rsid w:val="00FE4A66"/>
    <w:rsid w:val="00FE6733"/>
    <w:rsid w:val="00FF140A"/>
    <w:rsid w:val="00F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64B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35399"/>
    <w:pPr>
      <w:jc w:val="both"/>
    </w:pPr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D3108D"/>
    <w:pPr>
      <w:keepNext/>
      <w:spacing w:before="240" w:after="60"/>
      <w:ind w:left="425" w:hanging="425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D3108D"/>
    <w:pPr>
      <w:keepNext/>
      <w:spacing w:before="180" w:after="60"/>
      <w:ind w:left="425" w:hanging="425"/>
      <w:contextualSpacing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aliases w:val="Char,Char Char Char"/>
    <w:link w:val="HlavikaChar"/>
    <w:uiPriority w:val="99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75-15">
    <w:name w:val="0.75 - 1.5"/>
    <w:basedOn w:val="Normlny"/>
    <w:rsid w:val="00D83315"/>
    <w:pPr>
      <w:ind w:left="850" w:hanging="425"/>
    </w:pPr>
  </w:style>
  <w:style w:type="paragraph" w:customStyle="1" w:styleId="075">
    <w:name w:val="0.75"/>
    <w:basedOn w:val="Normlny"/>
    <w:rsid w:val="00D83315"/>
    <w:pPr>
      <w:ind w:left="425"/>
    </w:pPr>
  </w:style>
  <w:style w:type="paragraph" w:customStyle="1" w:styleId="10-15">
    <w:name w:val="1.0 - 1.5"/>
    <w:basedOn w:val="10-125"/>
    <w:rsid w:val="008320C5"/>
    <w:pPr>
      <w:ind w:left="851" w:hanging="284"/>
    </w:pPr>
    <w:rPr>
      <w:szCs w:val="20"/>
    </w:rPr>
  </w:style>
  <w:style w:type="character" w:customStyle="1" w:styleId="HlavikaChar">
    <w:name w:val="Hlavička Char"/>
    <w:aliases w:val="Char Char,Char Char Char Char"/>
    <w:link w:val="Hlavika"/>
    <w:uiPriority w:val="99"/>
    <w:rsid w:val="00942B81"/>
    <w:rPr>
      <w:rFonts w:ascii="Arial" w:hAnsi="Arial"/>
      <w:caps/>
      <w:color w:val="7F7F7F" w:themeColor="text1" w:themeTint="8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2024-10-17T08:45:00Z</dcterms:created>
  <dcterms:modified xsi:type="dcterms:W3CDTF">2026-06-15T13:27:00Z</dcterms:modified>
</cp:coreProperties>
</file>